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>ОЗНАКОМЛЕН</w:t>
      </w:r>
    </w:p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E70" w:rsidRPr="00396FB7" w:rsidRDefault="00950E70" w:rsidP="00950E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950E70" w:rsidRDefault="00AA5E9A" w:rsidP="00AA5E9A">
      <w:pPr>
        <w:pStyle w:val="1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_________________2019 </w:t>
      </w: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50E70" w:rsidRDefault="009270BE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hyperlink r:id="rId6" w:history="1"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ДОКЛАД</w:t>
        </w:r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br/>
          <w:t xml:space="preserve">о результатах мониторинга </w:t>
        </w:r>
        <w:proofErr w:type="spellStart"/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правоприменения</w:t>
        </w:r>
        <w:proofErr w:type="spellEnd"/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нормативных правовых актов администрации сельского поселения </w:t>
        </w:r>
        <w:proofErr w:type="gramStart"/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Венцы-Заря</w:t>
        </w:r>
        <w:proofErr w:type="gramEnd"/>
        <w:r w:rsidR="00950E70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Гулькевичского район</w:t>
        </w:r>
      </w:hyperlink>
      <w:r w:rsidR="00950E70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а </w:t>
      </w:r>
    </w:p>
    <w:p w:rsidR="00950E70" w:rsidRPr="00054F28" w:rsidRDefault="00950E70" w:rsidP="00950E70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за </w:t>
      </w:r>
      <w:r w:rsidRPr="00054F28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054F28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63257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механизмов исследования норм права на предмет их качества и эффективности является мониторинг </w:t>
      </w:r>
      <w:proofErr w:type="spellStart"/>
      <w:r w:rsidRPr="0063257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3257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сельского поселения Венцы-Заря Гулькевичского района от 22 августа 2014 года № 112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района» разработанного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130C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130C6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130C6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Краснодарского края от 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 </w:t>
      </w:r>
      <w:r w:rsidR="00130C6C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gramStart"/>
      <w:r w:rsidR="00130C6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130C6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130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 пров</w:t>
      </w:r>
      <w:r w:rsidR="00130C6C">
        <w:rPr>
          <w:rFonts w:ascii="Times New Roman" w:hAnsi="Times New Roman" w:cs="Times New Roman"/>
          <w:sz w:val="28"/>
          <w:szCs w:val="28"/>
        </w:rPr>
        <w:t xml:space="preserve">еден </w:t>
      </w:r>
      <w:r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3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6C">
        <w:rPr>
          <w:rFonts w:ascii="Times New Roman" w:hAnsi="Times New Roman"/>
          <w:sz w:val="28"/>
          <w:szCs w:val="28"/>
        </w:rPr>
        <w:t>нормативных правовых актов.</w:t>
      </w:r>
    </w:p>
    <w:p w:rsidR="00950E70" w:rsidRDefault="00130C6C" w:rsidP="00950E7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50E70">
        <w:rPr>
          <w:rFonts w:ascii="Times New Roman" w:hAnsi="Times New Roman" w:cs="Times New Roman"/>
          <w:sz w:val="28"/>
          <w:szCs w:val="28"/>
        </w:rPr>
        <w:t xml:space="preserve"> было проанализ</w:t>
      </w:r>
      <w:r>
        <w:rPr>
          <w:rFonts w:ascii="Times New Roman" w:hAnsi="Times New Roman" w:cs="Times New Roman"/>
          <w:sz w:val="28"/>
          <w:szCs w:val="28"/>
        </w:rPr>
        <w:t xml:space="preserve">ировано  </w:t>
      </w:r>
      <w:r w:rsidR="00950E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27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0E70">
        <w:rPr>
          <w:rFonts w:ascii="Times New Roman" w:hAnsi="Times New Roman" w:cs="Times New Roman"/>
          <w:sz w:val="28"/>
          <w:szCs w:val="28"/>
        </w:rPr>
        <w:t xml:space="preserve"> нормативных правовых акта, в том числе</w:t>
      </w:r>
      <w:r w:rsidR="0082270C">
        <w:rPr>
          <w:rFonts w:ascii="Times New Roman" w:hAnsi="Times New Roman" w:cs="Times New Roman"/>
          <w:sz w:val="28"/>
          <w:szCs w:val="28"/>
        </w:rPr>
        <w:t>,</w:t>
      </w:r>
      <w:r w:rsidR="00950E70">
        <w:rPr>
          <w:rFonts w:ascii="Times New Roman" w:hAnsi="Times New Roman" w:cs="Times New Roman"/>
          <w:sz w:val="28"/>
          <w:szCs w:val="28"/>
        </w:rPr>
        <w:t xml:space="preserve"> часть нормативных правовых актов, не включенных в план Мониторинга </w:t>
      </w:r>
      <w:proofErr w:type="spellStart"/>
      <w:r w:rsidR="00950E7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50E70">
        <w:rPr>
          <w:rFonts w:ascii="Times New Roman" w:hAnsi="Times New Roman" w:cs="Times New Roman"/>
          <w:sz w:val="28"/>
          <w:szCs w:val="28"/>
        </w:rPr>
        <w:t>.</w:t>
      </w:r>
    </w:p>
    <w:p w:rsidR="00950E70" w:rsidRDefault="00130C6C" w:rsidP="00950E70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50E70">
        <w:rPr>
          <w:rFonts w:ascii="Times New Roman" w:hAnsi="Times New Roman" w:cs="Times New Roman"/>
          <w:sz w:val="28"/>
          <w:szCs w:val="28"/>
        </w:rPr>
        <w:t xml:space="preserve">ыявленные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нормативных правовых актов </w:t>
      </w:r>
      <w:r w:rsidR="00AA5E9A">
        <w:rPr>
          <w:rFonts w:ascii="Times New Roman" w:hAnsi="Times New Roman" w:cs="Times New Roman"/>
          <w:sz w:val="28"/>
          <w:szCs w:val="28"/>
        </w:rPr>
        <w:t>противоречия</w:t>
      </w:r>
      <w:r w:rsidR="00AA5E9A">
        <w:rPr>
          <w:rFonts w:ascii="Times New Roman" w:hAnsi="Times New Roman" w:cs="Times New Roman"/>
          <w:sz w:val="28"/>
          <w:szCs w:val="28"/>
        </w:rPr>
        <w:t xml:space="preserve"> </w:t>
      </w:r>
      <w:r w:rsidR="00950E70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Краснодарского края устранены, в </w:t>
      </w:r>
      <w:r w:rsidR="00FA061D">
        <w:rPr>
          <w:rFonts w:ascii="Times New Roman" w:hAnsi="Times New Roman" w:cs="Times New Roman"/>
          <w:sz w:val="28"/>
          <w:szCs w:val="28"/>
        </w:rPr>
        <w:t>22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950E70">
        <w:rPr>
          <w:rFonts w:ascii="Times New Roman" w:hAnsi="Times New Roman" w:cs="Times New Roman"/>
          <w:sz w:val="28"/>
          <w:szCs w:val="28"/>
        </w:rPr>
        <w:t>нормативны</w:t>
      </w:r>
      <w:r w:rsidR="0082270C">
        <w:rPr>
          <w:rFonts w:ascii="Times New Roman" w:hAnsi="Times New Roman" w:cs="Times New Roman"/>
          <w:sz w:val="28"/>
          <w:szCs w:val="28"/>
        </w:rPr>
        <w:t>х</w:t>
      </w:r>
      <w:r w:rsidR="00950E7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2270C">
        <w:rPr>
          <w:rFonts w:ascii="Times New Roman" w:hAnsi="Times New Roman" w:cs="Times New Roman"/>
          <w:sz w:val="28"/>
          <w:szCs w:val="28"/>
        </w:rPr>
        <w:t>х</w:t>
      </w:r>
      <w:r w:rsidR="00950E70">
        <w:rPr>
          <w:rFonts w:ascii="Times New Roman" w:hAnsi="Times New Roman" w:cs="Times New Roman"/>
          <w:sz w:val="28"/>
          <w:szCs w:val="28"/>
        </w:rPr>
        <w:t xml:space="preserve"> акт</w:t>
      </w:r>
      <w:r w:rsidR="00FA061D">
        <w:rPr>
          <w:rFonts w:ascii="Times New Roman" w:hAnsi="Times New Roman" w:cs="Times New Roman"/>
          <w:sz w:val="28"/>
          <w:szCs w:val="28"/>
        </w:rPr>
        <w:t>а</w:t>
      </w:r>
      <w:r w:rsidR="00950E70">
        <w:rPr>
          <w:rFonts w:ascii="Times New Roman" w:hAnsi="Times New Roman" w:cs="Times New Roman"/>
          <w:sz w:val="28"/>
          <w:szCs w:val="28"/>
        </w:rPr>
        <w:t xml:space="preserve"> не соответствующи</w:t>
      </w:r>
      <w:r w:rsidR="0082270C">
        <w:rPr>
          <w:rFonts w:ascii="Times New Roman" w:hAnsi="Times New Roman" w:cs="Times New Roman"/>
          <w:sz w:val="28"/>
          <w:szCs w:val="28"/>
        </w:rPr>
        <w:t xml:space="preserve">х </w:t>
      </w:r>
      <w:r w:rsidR="00950E70">
        <w:rPr>
          <w:rFonts w:ascii="Times New Roman" w:hAnsi="Times New Roman" w:cs="Times New Roman"/>
          <w:sz w:val="28"/>
          <w:szCs w:val="28"/>
        </w:rPr>
        <w:t xml:space="preserve">законодательству внесены изменения. </w:t>
      </w:r>
      <w:proofErr w:type="gramEnd"/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текущий Мониторинг в отношении </w:t>
      </w:r>
      <w:r w:rsidRPr="00FA061D">
        <w:rPr>
          <w:rFonts w:ascii="Times New Roman" w:hAnsi="Times New Roman" w:cs="Times New Roman"/>
          <w:sz w:val="28"/>
          <w:szCs w:val="28"/>
        </w:rPr>
        <w:t>1</w:t>
      </w:r>
      <w:r w:rsidR="00A27214" w:rsidRPr="00FA0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FA061D">
        <w:rPr>
          <w:rFonts w:ascii="Times New Roman" w:hAnsi="Times New Roman" w:cs="Times New Roman"/>
          <w:sz w:val="28"/>
          <w:szCs w:val="28"/>
        </w:rPr>
        <w:t xml:space="preserve"> (по плану)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70C">
        <w:rPr>
          <w:rFonts w:ascii="Times New Roman" w:hAnsi="Times New Roman" w:cs="Times New Roman"/>
          <w:sz w:val="28"/>
          <w:szCs w:val="28"/>
        </w:rPr>
        <w:t xml:space="preserve"> Из 12 в восемь нормативных правовых акт</w:t>
      </w:r>
      <w:r w:rsidR="00130C6C">
        <w:rPr>
          <w:rFonts w:ascii="Times New Roman" w:hAnsi="Times New Roman" w:cs="Times New Roman"/>
          <w:sz w:val="28"/>
          <w:szCs w:val="28"/>
        </w:rPr>
        <w:t>ов</w:t>
      </w:r>
      <w:r w:rsidR="0082270C">
        <w:rPr>
          <w:rFonts w:ascii="Times New Roman" w:hAnsi="Times New Roman" w:cs="Times New Roman"/>
          <w:sz w:val="28"/>
          <w:szCs w:val="28"/>
        </w:rPr>
        <w:t xml:space="preserve"> были внесены изменения, 4 нормативных правовых акта соответствуют действующему законодательству.</w:t>
      </w:r>
    </w:p>
    <w:p w:rsidR="00950E70" w:rsidRDefault="00950E70" w:rsidP="00950E7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171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32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сессии 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 Совета сельского поселения </w:t>
      </w:r>
      <w:proofErr w:type="gramStart"/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Венцы-Заря</w:t>
      </w:r>
      <w:proofErr w:type="gramEnd"/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Гулькевичского района № 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 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октя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бря 201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 «</w:t>
      </w:r>
      <w:r w:rsidR="0082270C" w:rsidRPr="00021710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О налоге на имущество физических лиц</w:t>
      </w:r>
      <w:r w:rsidR="00EA6B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 в административные регламенты.</w:t>
      </w:r>
    </w:p>
    <w:p w:rsidR="00021710" w:rsidRDefault="00021710" w:rsidP="0002171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A6B00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EA6B00" w:rsidRPr="00553BA6">
        <w:rPr>
          <w:rFonts w:ascii="Times New Roman" w:hAnsi="Times New Roman"/>
          <w:sz w:val="28"/>
          <w:szCs w:val="28"/>
        </w:rPr>
        <w:t>Федеральн</w:t>
      </w:r>
      <w:r w:rsidR="00EA6B00">
        <w:rPr>
          <w:rFonts w:ascii="Times New Roman" w:hAnsi="Times New Roman"/>
          <w:sz w:val="28"/>
          <w:szCs w:val="28"/>
        </w:rPr>
        <w:t>ого</w:t>
      </w:r>
      <w:r w:rsidR="00EA6B00" w:rsidRPr="00553BA6">
        <w:rPr>
          <w:rFonts w:ascii="Times New Roman" w:hAnsi="Times New Roman"/>
          <w:sz w:val="28"/>
          <w:szCs w:val="28"/>
        </w:rPr>
        <w:t xml:space="preserve"> закон</w:t>
      </w:r>
      <w:r w:rsidR="00EA6B00">
        <w:rPr>
          <w:rFonts w:ascii="Times New Roman" w:hAnsi="Times New Roman"/>
          <w:sz w:val="28"/>
          <w:szCs w:val="28"/>
        </w:rPr>
        <w:t>а</w:t>
      </w:r>
      <w:r w:rsidR="00EA6B00" w:rsidRPr="00553BA6">
        <w:rPr>
          <w:rFonts w:ascii="Times New Roman" w:hAnsi="Times New Roman"/>
          <w:sz w:val="28"/>
          <w:szCs w:val="28"/>
        </w:rPr>
        <w:t xml:space="preserve"> от 4 июня 2018 года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</w:t>
      </w:r>
      <w:r w:rsidR="00EA6B00">
        <w:rPr>
          <w:rFonts w:ascii="Times New Roman" w:hAnsi="Times New Roman"/>
          <w:sz w:val="28"/>
          <w:szCs w:val="28"/>
        </w:rPr>
        <w:t xml:space="preserve"> утвержден постановлением </w:t>
      </w:r>
      <w:r w:rsidR="00EA6B00" w:rsidRPr="00BD434B">
        <w:rPr>
          <w:rFonts w:ascii="Times New Roman" w:hAnsi="Times New Roman"/>
          <w:sz w:val="28"/>
          <w:szCs w:val="28"/>
        </w:rPr>
        <w:t xml:space="preserve">администрации </w:t>
      </w:r>
      <w:r w:rsidR="00EA6B00">
        <w:rPr>
          <w:rFonts w:ascii="Times New Roman" w:hAnsi="Times New Roman"/>
          <w:sz w:val="28"/>
          <w:szCs w:val="28"/>
        </w:rPr>
        <w:t xml:space="preserve">сельского поселения Венцы-Заря Гулькевичского района </w:t>
      </w:r>
      <w:r w:rsidR="00EA6B00" w:rsidRPr="00BD434B">
        <w:rPr>
          <w:rFonts w:ascii="Times New Roman" w:hAnsi="Times New Roman"/>
          <w:sz w:val="28"/>
          <w:szCs w:val="28"/>
        </w:rPr>
        <w:t xml:space="preserve">от </w:t>
      </w:r>
      <w:r w:rsidR="00EA6B00">
        <w:rPr>
          <w:rFonts w:ascii="Times New Roman" w:hAnsi="Times New Roman"/>
          <w:sz w:val="28"/>
          <w:szCs w:val="28"/>
        </w:rPr>
        <w:t>27</w:t>
      </w:r>
      <w:r w:rsidR="00EA6B00" w:rsidRPr="00BD434B">
        <w:rPr>
          <w:rFonts w:ascii="Times New Roman" w:hAnsi="Times New Roman"/>
          <w:sz w:val="28"/>
          <w:szCs w:val="28"/>
        </w:rPr>
        <w:t xml:space="preserve"> августа 201</w:t>
      </w:r>
      <w:r w:rsidR="00EA6B00">
        <w:rPr>
          <w:rFonts w:ascii="Times New Roman" w:hAnsi="Times New Roman"/>
          <w:sz w:val="28"/>
          <w:szCs w:val="28"/>
        </w:rPr>
        <w:t>8</w:t>
      </w:r>
      <w:r w:rsidR="00EA6B00" w:rsidRPr="00BD434B">
        <w:rPr>
          <w:rFonts w:ascii="Times New Roman" w:hAnsi="Times New Roman"/>
          <w:sz w:val="28"/>
          <w:szCs w:val="28"/>
        </w:rPr>
        <w:t xml:space="preserve"> года №</w:t>
      </w:r>
      <w:r w:rsidR="00EA6B00">
        <w:rPr>
          <w:rFonts w:ascii="Times New Roman" w:hAnsi="Times New Roman"/>
          <w:sz w:val="28"/>
          <w:szCs w:val="28"/>
        </w:rPr>
        <w:t xml:space="preserve">101 </w:t>
      </w:r>
      <w:r w:rsidR="009A1405">
        <w:rPr>
          <w:rFonts w:ascii="Times New Roman" w:hAnsi="Times New Roman"/>
          <w:sz w:val="28"/>
          <w:szCs w:val="28"/>
        </w:rPr>
        <w:t xml:space="preserve">новый </w:t>
      </w:r>
      <w:r w:rsidR="00EA6B00">
        <w:rPr>
          <w:rFonts w:ascii="Times New Roman" w:hAnsi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сельского поселения</w:t>
      </w:r>
      <w:proofErr w:type="gramEnd"/>
      <w:r w:rsidR="00EA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B00">
        <w:rPr>
          <w:rFonts w:ascii="Times New Roman" w:hAnsi="Times New Roman"/>
          <w:sz w:val="28"/>
          <w:szCs w:val="28"/>
        </w:rPr>
        <w:t>Венцы-Заря</w:t>
      </w:r>
      <w:proofErr w:type="gramEnd"/>
      <w:r w:rsidR="00EA6B00">
        <w:rPr>
          <w:rFonts w:ascii="Times New Roman" w:hAnsi="Times New Roman"/>
          <w:sz w:val="28"/>
          <w:szCs w:val="28"/>
        </w:rPr>
        <w:t xml:space="preserve"> Гулькевичского района.</w:t>
      </w:r>
    </w:p>
    <w:p w:rsidR="009A1405" w:rsidRDefault="00EA6B00" w:rsidP="009A14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9A1405">
        <w:rPr>
          <w:rFonts w:ascii="Times New Roman" w:hAnsi="Times New Roman"/>
          <w:sz w:val="28"/>
          <w:szCs w:val="28"/>
        </w:rPr>
        <w:t>в</w:t>
      </w:r>
      <w:r w:rsidR="00FA061D">
        <w:rPr>
          <w:rFonts w:ascii="Times New Roman" w:hAnsi="Times New Roman"/>
          <w:sz w:val="28"/>
          <w:szCs w:val="28"/>
        </w:rPr>
        <w:t xml:space="preserve"> связи </w:t>
      </w:r>
      <w:r w:rsidR="009A1405">
        <w:rPr>
          <w:rFonts w:ascii="Times New Roman" w:hAnsi="Times New Roman"/>
          <w:sz w:val="28"/>
          <w:szCs w:val="28"/>
        </w:rPr>
        <w:t xml:space="preserve">изменениями </w:t>
      </w:r>
      <w:r w:rsidR="009A1405" w:rsidRPr="0074340A">
        <w:rPr>
          <w:rFonts w:ascii="Times New Roman" w:hAnsi="Times New Roman" w:cs="Times New Roman"/>
          <w:sz w:val="28"/>
          <w:szCs w:val="28"/>
        </w:rPr>
        <w:t>Федеральн</w:t>
      </w:r>
      <w:r w:rsidR="009A1405">
        <w:rPr>
          <w:rFonts w:ascii="Times New Roman" w:hAnsi="Times New Roman" w:cs="Times New Roman"/>
          <w:sz w:val="28"/>
          <w:szCs w:val="28"/>
        </w:rPr>
        <w:t>ого</w:t>
      </w:r>
      <w:r w:rsidR="009A1405" w:rsidRPr="007434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1405">
        <w:rPr>
          <w:rFonts w:ascii="Times New Roman" w:hAnsi="Times New Roman" w:cs="Times New Roman"/>
          <w:sz w:val="28"/>
          <w:szCs w:val="28"/>
        </w:rPr>
        <w:t>а</w:t>
      </w:r>
      <w:r w:rsidR="009A1405" w:rsidRPr="0074340A">
        <w:rPr>
          <w:rFonts w:ascii="Times New Roman" w:hAnsi="Times New Roman" w:cs="Times New Roman"/>
          <w:sz w:val="28"/>
          <w:szCs w:val="28"/>
        </w:rPr>
        <w:t xml:space="preserve"> от 27 июля 2010 г</w:t>
      </w:r>
      <w:r w:rsidR="009A1405">
        <w:rPr>
          <w:rFonts w:ascii="Times New Roman" w:hAnsi="Times New Roman" w:cs="Times New Roman"/>
          <w:sz w:val="28"/>
          <w:szCs w:val="28"/>
        </w:rPr>
        <w:t>ода №</w:t>
      </w:r>
      <w:r w:rsidR="009A1405" w:rsidRPr="0074340A">
        <w:rPr>
          <w:rFonts w:ascii="Times New Roman" w:hAnsi="Times New Roman" w:cs="Times New Roman"/>
          <w:sz w:val="28"/>
          <w:szCs w:val="28"/>
        </w:rPr>
        <w:t> 210-ФЗ</w:t>
      </w:r>
      <w:r w:rsidR="009A1405">
        <w:rPr>
          <w:rFonts w:ascii="Times New Roman" w:hAnsi="Times New Roman" w:cs="Times New Roman"/>
          <w:sz w:val="28"/>
          <w:szCs w:val="28"/>
        </w:rPr>
        <w:t xml:space="preserve"> «</w:t>
      </w:r>
      <w:r w:rsidR="009A1405" w:rsidRPr="007434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1405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9" w:history="1">
        <w:proofErr w:type="gramStart"/>
        <w:r w:rsidR="009A1405" w:rsidRPr="00C4519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9A140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A1405" w:rsidRPr="00C451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 г</w:t>
      </w:r>
      <w:r w:rsidR="009A1405">
        <w:rPr>
          <w:rFonts w:ascii="Times New Roman" w:hAnsi="Times New Roman" w:cs="Times New Roman"/>
          <w:sz w:val="28"/>
          <w:szCs w:val="28"/>
        </w:rPr>
        <w:t>ода</w:t>
      </w:r>
      <w:r w:rsidR="009A1405" w:rsidRPr="00C45196">
        <w:rPr>
          <w:rFonts w:ascii="Times New Roman" w:hAnsi="Times New Roman" w:cs="Times New Roman"/>
          <w:sz w:val="28"/>
          <w:szCs w:val="28"/>
        </w:rPr>
        <w:t xml:space="preserve"> </w:t>
      </w:r>
      <w:r w:rsidR="009A1405">
        <w:rPr>
          <w:rFonts w:ascii="Times New Roman" w:hAnsi="Times New Roman" w:cs="Times New Roman"/>
          <w:sz w:val="28"/>
          <w:szCs w:val="28"/>
        </w:rPr>
        <w:t>№</w:t>
      </w:r>
      <w:r w:rsidR="009A1405" w:rsidRPr="00C45196">
        <w:rPr>
          <w:rFonts w:ascii="Times New Roman" w:hAnsi="Times New Roman" w:cs="Times New Roman"/>
          <w:sz w:val="28"/>
          <w:szCs w:val="28"/>
        </w:rPr>
        <w:t xml:space="preserve"> 373 </w:t>
      </w:r>
      <w:r w:rsidR="009A1405">
        <w:rPr>
          <w:rFonts w:ascii="Times New Roman" w:hAnsi="Times New Roman" w:cs="Times New Roman"/>
          <w:sz w:val="28"/>
          <w:szCs w:val="28"/>
        </w:rPr>
        <w:t>«</w:t>
      </w:r>
      <w:r w:rsidR="009A1405" w:rsidRPr="00C451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A1405">
        <w:rPr>
          <w:rFonts w:ascii="Times New Roman" w:hAnsi="Times New Roman" w:cs="Times New Roman"/>
          <w:sz w:val="28"/>
          <w:szCs w:val="28"/>
        </w:rPr>
        <w:t xml:space="preserve">» постановлением </w:t>
      </w:r>
      <w:r w:rsidR="009A1405" w:rsidRPr="00BD434B">
        <w:rPr>
          <w:rFonts w:ascii="Times New Roman" w:hAnsi="Times New Roman"/>
          <w:sz w:val="28"/>
          <w:szCs w:val="28"/>
        </w:rPr>
        <w:t xml:space="preserve">администрации </w:t>
      </w:r>
      <w:r w:rsidR="009A1405">
        <w:rPr>
          <w:rFonts w:ascii="Times New Roman" w:hAnsi="Times New Roman"/>
          <w:sz w:val="28"/>
          <w:szCs w:val="28"/>
        </w:rPr>
        <w:t xml:space="preserve">сельского поселения Венцы-Заря </w:t>
      </w:r>
      <w:r w:rsidR="009A1405">
        <w:rPr>
          <w:rFonts w:ascii="Times New Roman" w:hAnsi="Times New Roman"/>
          <w:sz w:val="28"/>
          <w:szCs w:val="28"/>
        </w:rPr>
        <w:lastRenderedPageBreak/>
        <w:t xml:space="preserve">Гулькевичского района </w:t>
      </w:r>
      <w:r w:rsidR="009A1405" w:rsidRPr="00BD434B">
        <w:rPr>
          <w:rFonts w:ascii="Times New Roman" w:hAnsi="Times New Roman"/>
          <w:sz w:val="28"/>
          <w:szCs w:val="28"/>
        </w:rPr>
        <w:t xml:space="preserve">от </w:t>
      </w:r>
      <w:r w:rsidR="009A1405">
        <w:rPr>
          <w:rFonts w:ascii="Times New Roman" w:hAnsi="Times New Roman"/>
          <w:sz w:val="28"/>
          <w:szCs w:val="28"/>
        </w:rPr>
        <w:t>27</w:t>
      </w:r>
      <w:r w:rsidR="009A1405" w:rsidRPr="00BD434B">
        <w:rPr>
          <w:rFonts w:ascii="Times New Roman" w:hAnsi="Times New Roman"/>
          <w:sz w:val="28"/>
          <w:szCs w:val="28"/>
        </w:rPr>
        <w:t xml:space="preserve"> августа 201</w:t>
      </w:r>
      <w:r w:rsidR="009A1405">
        <w:rPr>
          <w:rFonts w:ascii="Times New Roman" w:hAnsi="Times New Roman"/>
          <w:sz w:val="28"/>
          <w:szCs w:val="28"/>
        </w:rPr>
        <w:t>8</w:t>
      </w:r>
      <w:r w:rsidR="009A1405" w:rsidRPr="00BD434B">
        <w:rPr>
          <w:rFonts w:ascii="Times New Roman" w:hAnsi="Times New Roman"/>
          <w:sz w:val="28"/>
          <w:szCs w:val="28"/>
        </w:rPr>
        <w:t xml:space="preserve"> года №</w:t>
      </w:r>
      <w:r w:rsidR="009A1405">
        <w:rPr>
          <w:rFonts w:ascii="Times New Roman" w:hAnsi="Times New Roman"/>
          <w:sz w:val="28"/>
          <w:szCs w:val="28"/>
        </w:rPr>
        <w:t xml:space="preserve"> 102 </w:t>
      </w:r>
      <w:r w:rsidR="00FA061D">
        <w:rPr>
          <w:rFonts w:ascii="Times New Roman" w:hAnsi="Times New Roman"/>
          <w:sz w:val="28"/>
          <w:szCs w:val="28"/>
        </w:rPr>
        <w:t xml:space="preserve">был утвержден </w:t>
      </w:r>
      <w:r w:rsidR="009A1405">
        <w:rPr>
          <w:rFonts w:ascii="Times New Roman" w:hAnsi="Times New Roman"/>
          <w:sz w:val="28"/>
          <w:szCs w:val="28"/>
        </w:rPr>
        <w:t xml:space="preserve">новый Порядок разработки и утверждения  административных регламентов осуществления муниципального контроля  и административных регламентов предоставления муниципальных услуг администрацией сельского поселения Венцы-Заря Гулькевичского района, проведения </w:t>
      </w:r>
      <w:proofErr w:type="gramStart"/>
      <w:r w:rsidR="009A1405">
        <w:rPr>
          <w:rFonts w:ascii="Times New Roman" w:hAnsi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9A1405">
        <w:rPr>
          <w:rFonts w:ascii="Times New Roman" w:hAnsi="Times New Roman"/>
          <w:sz w:val="28"/>
          <w:szCs w:val="28"/>
        </w:rPr>
        <w:t xml:space="preserve">  и административных регламентов предоставления муниципальных услуг.</w:t>
      </w:r>
    </w:p>
    <w:p w:rsidR="00FA061D" w:rsidRDefault="00FA061D" w:rsidP="009A14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Впоследствии были приведены в соответствие 14 нормативных правовых акта утверждающих административные регламенты </w:t>
      </w:r>
      <w:r w:rsidR="00130C6C">
        <w:rPr>
          <w:rFonts w:ascii="Times New Roman" w:hAnsi="Times New Roman"/>
          <w:sz w:val="28"/>
          <w:szCs w:val="28"/>
        </w:rPr>
        <w:t xml:space="preserve">по предоставлению следующих  муниципальных услуг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130C6C">
        <w:rPr>
          <w:rFonts w:ascii="Times New Roman" w:hAnsi="Times New Roman"/>
          <w:sz w:val="28"/>
          <w:szCs w:val="28"/>
        </w:rPr>
        <w:t>енцы-Заря</w:t>
      </w:r>
      <w:proofErr w:type="gramEnd"/>
      <w:r w:rsidR="00130C6C">
        <w:rPr>
          <w:rFonts w:ascii="Times New Roman" w:hAnsi="Times New Roman"/>
          <w:sz w:val="28"/>
          <w:szCs w:val="28"/>
        </w:rPr>
        <w:t xml:space="preserve"> Гулькевичского района:</w:t>
      </w:r>
    </w:p>
    <w:p w:rsidR="00076740" w:rsidRDefault="00076740" w:rsidP="00076740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44" w:tblpY="24"/>
        <w:tblW w:w="10008" w:type="dxa"/>
        <w:tblLook w:val="01E0" w:firstRow="1" w:lastRow="1" w:firstColumn="1" w:lastColumn="1" w:noHBand="0" w:noVBand="0"/>
      </w:tblPr>
      <w:tblGrid>
        <w:gridCol w:w="1314"/>
        <w:gridCol w:w="8694"/>
      </w:tblGrid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(функции) 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740" w:rsidTr="007D116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 и (или) крупногабаритного  транспортного средства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76740" w:rsidTr="007D116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76740" w:rsidTr="007D116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076740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076740" w:rsidTr="007D116B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076740" w:rsidTr="007D11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40" w:rsidRPr="00076740" w:rsidRDefault="00076740" w:rsidP="00076740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740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</w:tr>
    </w:tbl>
    <w:p w:rsidR="00EA6B00" w:rsidRPr="00021710" w:rsidRDefault="00EA6B00" w:rsidP="00021710"/>
    <w:p w:rsidR="00931392" w:rsidRDefault="00091A35" w:rsidP="009313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проведен оперативный  мониторинг </w:t>
      </w:r>
      <w:r w:rsidRPr="00091A35">
        <w:rPr>
          <w:rFonts w:ascii="Times New Roman" w:hAnsi="Times New Roman" w:cs="Times New Roman"/>
          <w:sz w:val="28"/>
          <w:szCs w:val="28"/>
        </w:rPr>
        <w:t>(осуществляется в течение первого года действия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постановления </w:t>
      </w:r>
      <w:r w:rsidRPr="00AA5E9A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 xml:space="preserve">а от 2 марта 2017 года № 22 «Об утверждении порядка подачи и рассмотрения жалоб на решения и действия (бездействия) </w:t>
      </w:r>
      <w:r w:rsidRPr="00AA5E9A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Гулькевичский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ее должностных лиц, муниципальных служащих» и </w:t>
      </w:r>
      <w:r w:rsidR="0093139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31392" w:rsidRPr="00AA5E9A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Гулькевичский район</w:t>
      </w:r>
      <w:r w:rsidR="009313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1392">
        <w:rPr>
          <w:rFonts w:ascii="Times New Roman" w:hAnsi="Times New Roman" w:cs="Times New Roman"/>
          <w:sz w:val="28"/>
          <w:szCs w:val="28"/>
        </w:rPr>
        <w:t xml:space="preserve"> от</w:t>
      </w:r>
      <w:r w:rsidR="00931392">
        <w:rPr>
          <w:rFonts w:ascii="Times New Roman" w:hAnsi="Times New Roman" w:cs="Times New Roman"/>
          <w:sz w:val="28"/>
          <w:szCs w:val="28"/>
        </w:rPr>
        <w:t xml:space="preserve"> 2 августа 2017 года № 91 «О правилах содержания мест погребения на территории </w:t>
      </w:r>
      <w:r w:rsidR="00931392" w:rsidRPr="00AA5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31392" w:rsidRPr="00AA5E9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31392" w:rsidRPr="00AA5E9A">
        <w:rPr>
          <w:rFonts w:ascii="Times New Roman" w:hAnsi="Times New Roman" w:cs="Times New Roman"/>
          <w:sz w:val="28"/>
          <w:szCs w:val="28"/>
        </w:rPr>
        <w:t xml:space="preserve"> Гулькевичский район</w:t>
      </w:r>
      <w:r w:rsidR="00931392">
        <w:rPr>
          <w:rFonts w:ascii="Times New Roman" w:hAnsi="Times New Roman" w:cs="Times New Roman"/>
          <w:sz w:val="28"/>
          <w:szCs w:val="28"/>
        </w:rPr>
        <w:t>а</w:t>
      </w:r>
      <w:r w:rsidR="00931392">
        <w:rPr>
          <w:rFonts w:ascii="Times New Roman" w:hAnsi="Times New Roman" w:cs="Times New Roman"/>
          <w:sz w:val="28"/>
          <w:szCs w:val="28"/>
        </w:rPr>
        <w:t xml:space="preserve">». В результате оперативного мониторинга 16 мая 2018 года постановлением      </w:t>
      </w:r>
      <w:r w:rsidR="00931392">
        <w:rPr>
          <w:rFonts w:ascii="Times New Roman" w:hAnsi="Times New Roman" w:cs="Times New Roman"/>
          <w:sz w:val="28"/>
          <w:szCs w:val="28"/>
        </w:rPr>
        <w:t xml:space="preserve">№ 47 </w:t>
      </w:r>
      <w:r w:rsidR="00931392">
        <w:rPr>
          <w:rFonts w:ascii="Times New Roman" w:hAnsi="Times New Roman" w:cs="Times New Roman"/>
          <w:sz w:val="28"/>
          <w:szCs w:val="28"/>
        </w:rPr>
        <w:t xml:space="preserve">в </w:t>
      </w:r>
      <w:r w:rsidR="009313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1392">
        <w:rPr>
          <w:rFonts w:ascii="Times New Roman" w:hAnsi="Times New Roman" w:cs="Times New Roman"/>
          <w:sz w:val="28"/>
          <w:szCs w:val="28"/>
        </w:rPr>
        <w:t>е</w:t>
      </w:r>
      <w:r w:rsidR="00931392">
        <w:rPr>
          <w:rFonts w:ascii="Times New Roman" w:hAnsi="Times New Roman" w:cs="Times New Roman"/>
          <w:sz w:val="28"/>
          <w:szCs w:val="28"/>
        </w:rPr>
        <w:t xml:space="preserve"> </w:t>
      </w:r>
      <w:r w:rsidR="00931392" w:rsidRPr="00AA5E9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931392" w:rsidRPr="00AA5E9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31392" w:rsidRPr="00AA5E9A">
        <w:rPr>
          <w:rFonts w:ascii="Times New Roman" w:hAnsi="Times New Roman" w:cs="Times New Roman"/>
          <w:sz w:val="28"/>
          <w:szCs w:val="28"/>
        </w:rPr>
        <w:t xml:space="preserve"> Гулькевичский район</w:t>
      </w:r>
      <w:r w:rsidR="00931392">
        <w:rPr>
          <w:rFonts w:ascii="Times New Roman" w:hAnsi="Times New Roman" w:cs="Times New Roman"/>
          <w:sz w:val="28"/>
          <w:szCs w:val="28"/>
        </w:rPr>
        <w:t xml:space="preserve">а от 2 августа 2017 года № 91 «О правилах содержания мест погребения на территории </w:t>
      </w:r>
      <w:r w:rsidR="00931392" w:rsidRPr="00AA5E9A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Гулькевичский район</w:t>
      </w:r>
      <w:r w:rsidR="00931392">
        <w:rPr>
          <w:rFonts w:ascii="Times New Roman" w:hAnsi="Times New Roman" w:cs="Times New Roman"/>
          <w:sz w:val="28"/>
          <w:szCs w:val="28"/>
        </w:rPr>
        <w:t>а»</w:t>
      </w:r>
      <w:r w:rsidR="00931392">
        <w:rPr>
          <w:rFonts w:ascii="Times New Roman" w:hAnsi="Times New Roman" w:cs="Times New Roman"/>
          <w:sz w:val="28"/>
          <w:szCs w:val="28"/>
        </w:rPr>
        <w:t xml:space="preserve"> внесены изменения.</w:t>
      </w:r>
    </w:p>
    <w:p w:rsidR="00076740" w:rsidRPr="00AA5E9A" w:rsidRDefault="00931392" w:rsidP="00931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E70" w:rsidRPr="00AA5E9A">
        <w:rPr>
          <w:rFonts w:ascii="Times New Roman" w:hAnsi="Times New Roman" w:cs="Times New Roman"/>
          <w:sz w:val="28"/>
          <w:szCs w:val="28"/>
        </w:rPr>
        <w:t xml:space="preserve">Помимо нормативных правовых актов, включенных в план мониторинга </w:t>
      </w:r>
      <w:proofErr w:type="spellStart"/>
      <w:r w:rsidR="00950E70" w:rsidRPr="00AA5E9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50E70" w:rsidRPr="00AA5E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</w:t>
      </w:r>
      <w:proofErr w:type="gramStart"/>
      <w:r w:rsidR="00950E70" w:rsidRPr="00AA5E9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50E70" w:rsidRPr="00AA5E9A">
        <w:rPr>
          <w:rFonts w:ascii="Times New Roman" w:hAnsi="Times New Roman" w:cs="Times New Roman"/>
          <w:sz w:val="28"/>
          <w:szCs w:val="28"/>
        </w:rPr>
        <w:t xml:space="preserve"> Гулькевичский район, в связи с внесением изменений в законодательство Российской Федерации и законодательство Краснодарского края, администрацией приведены в соответствие действующему законодательству ряд постановлений администрации сельского поселения Венцы-Заря Гулькевичского района. </w:t>
      </w:r>
    </w:p>
    <w:p w:rsidR="00950E70" w:rsidRPr="00931392" w:rsidRDefault="00950E70" w:rsidP="00950E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139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AA5E9A" w:rsidRPr="00931392">
        <w:rPr>
          <w:rFonts w:ascii="Times New Roman" w:hAnsi="Times New Roman" w:cs="Times New Roman"/>
          <w:sz w:val="28"/>
          <w:szCs w:val="28"/>
        </w:rPr>
        <w:t>внесены изменения в постановление администрации сельского поселения Венцы-Заря Гулькевичского района от 17 марта 2014 года № 47 «Об утверждении порядка работы с обращениями граждан в администрации сельского поселения Венцы-Заря Гулькевичского района</w:t>
      </w:r>
      <w:r w:rsidR="00091A35" w:rsidRPr="00931392">
        <w:rPr>
          <w:rFonts w:ascii="Times New Roman" w:hAnsi="Times New Roman" w:cs="Times New Roman"/>
          <w:sz w:val="28"/>
          <w:szCs w:val="28"/>
        </w:rPr>
        <w:t xml:space="preserve">, в постановление </w:t>
      </w:r>
      <w:r w:rsidR="00091A35" w:rsidRPr="00931392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</w:t>
      </w:r>
      <w:r w:rsidR="00091A35" w:rsidRPr="00931392">
        <w:rPr>
          <w:rFonts w:ascii="Times New Roman" w:hAnsi="Times New Roman" w:cs="Times New Roman"/>
          <w:sz w:val="28"/>
          <w:szCs w:val="28"/>
        </w:rPr>
        <w:t xml:space="preserve"> от 31 марта  2015 года № 41 «Об утверждении плана мероприятий по противодействию коррупции в сельском поселении Венцы-Заря Гулькевичского района</w:t>
      </w:r>
      <w:r w:rsidRPr="009313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0E70" w:rsidRPr="00931392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950E70" w:rsidRPr="00931392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- антикоррупционная экспертиза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проведена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факторы не выявлены;</w:t>
      </w:r>
    </w:p>
    <w:p w:rsidR="00950E70" w:rsidRPr="00931392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содержала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 положения не соответствующие действующему законодательству, часть нормативных актов была дополнена отдельными положениями.</w:t>
      </w:r>
    </w:p>
    <w:p w:rsidR="00950E70" w:rsidRPr="00931392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931392">
        <w:rPr>
          <w:rFonts w:ascii="Times New Roman" w:hAnsi="Times New Roman" w:cs="Times New Roman"/>
          <w:sz w:val="28"/>
          <w:szCs w:val="28"/>
        </w:rPr>
        <w:lastRenderedPageBreak/>
        <w:t>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950E70" w:rsidRPr="00F31E4F" w:rsidRDefault="00950E70" w:rsidP="00950E70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 на официальном сайте администрации муниципального образования Гулькевичский район.</w:t>
      </w:r>
      <w:bookmarkStart w:id="0" w:name="_GoBack"/>
      <w:bookmarkEnd w:id="0"/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E70" w:rsidRDefault="00950E70" w:rsidP="00950E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50E70" w:rsidRDefault="00950E70" w:rsidP="00950E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0E70" w:rsidRDefault="00950E70" w:rsidP="00950E7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950E70" w:rsidRDefault="00950E70" w:rsidP="00950E70">
      <w:pPr>
        <w:rPr>
          <w:rFonts w:ascii="Times New Roman" w:hAnsi="Times New Roman" w:cs="Times New Roman"/>
          <w:sz w:val="28"/>
          <w:szCs w:val="28"/>
        </w:rPr>
      </w:pPr>
    </w:p>
    <w:sectPr w:rsidR="0095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70"/>
    <w:rsid w:val="00021710"/>
    <w:rsid w:val="00076740"/>
    <w:rsid w:val="00091A35"/>
    <w:rsid w:val="00094065"/>
    <w:rsid w:val="00130C6C"/>
    <w:rsid w:val="004D636F"/>
    <w:rsid w:val="0082270C"/>
    <w:rsid w:val="009270BE"/>
    <w:rsid w:val="00931392"/>
    <w:rsid w:val="00950E70"/>
    <w:rsid w:val="009A1405"/>
    <w:rsid w:val="00A27214"/>
    <w:rsid w:val="00AA5E9A"/>
    <w:rsid w:val="00EA6B00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E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E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0E70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950E70"/>
    <w:rPr>
      <w:color w:val="0000FF"/>
      <w:u w:val="single"/>
    </w:rPr>
  </w:style>
  <w:style w:type="table" w:styleId="a5">
    <w:name w:val="Table Grid"/>
    <w:basedOn w:val="a1"/>
    <w:rsid w:val="0007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1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E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E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0E70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950E70"/>
    <w:rPr>
      <w:color w:val="0000FF"/>
      <w:u w:val="single"/>
    </w:rPr>
  </w:style>
  <w:style w:type="table" w:styleId="a5">
    <w:name w:val="Table Grid"/>
    <w:basedOn w:val="a1"/>
    <w:rsid w:val="0007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1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0ABBDE8FE18B96A4CE54E8F9155AB33D311BABC8AD88E0BF171FED0M9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610072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2037-7DD5-434A-9061-5905D31B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2019-03-20T08:46:00Z</cp:lastPrinted>
  <dcterms:created xsi:type="dcterms:W3CDTF">2019-02-15T10:06:00Z</dcterms:created>
  <dcterms:modified xsi:type="dcterms:W3CDTF">2019-03-20T08:54:00Z</dcterms:modified>
</cp:coreProperties>
</file>