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EBA" w:rsidRPr="00332227" w:rsidRDefault="00977EBA" w:rsidP="00977EBA">
      <w:pPr>
        <w:jc w:val="center"/>
        <w:rPr>
          <w:b/>
          <w:sz w:val="28"/>
          <w:szCs w:val="28"/>
        </w:rPr>
      </w:pPr>
    </w:p>
    <w:p w:rsidR="009554C9" w:rsidRDefault="009554C9" w:rsidP="00977EBA">
      <w:pPr>
        <w:jc w:val="center"/>
        <w:rPr>
          <w:sz w:val="28"/>
          <w:szCs w:val="28"/>
        </w:rPr>
      </w:pPr>
    </w:p>
    <w:p w:rsidR="009554C9" w:rsidRDefault="009554C9" w:rsidP="00977EBA">
      <w:pPr>
        <w:jc w:val="center"/>
        <w:rPr>
          <w:sz w:val="28"/>
          <w:szCs w:val="28"/>
        </w:rPr>
      </w:pPr>
    </w:p>
    <w:p w:rsidR="009554C9" w:rsidRDefault="009554C9" w:rsidP="00977EBA">
      <w:pPr>
        <w:jc w:val="center"/>
        <w:rPr>
          <w:sz w:val="28"/>
          <w:szCs w:val="28"/>
        </w:rPr>
      </w:pPr>
    </w:p>
    <w:p w:rsidR="00BA29EF" w:rsidRDefault="00BA29EF" w:rsidP="00977EBA">
      <w:pPr>
        <w:jc w:val="center"/>
        <w:rPr>
          <w:sz w:val="28"/>
          <w:szCs w:val="28"/>
        </w:rPr>
      </w:pPr>
    </w:p>
    <w:p w:rsidR="00BA29EF" w:rsidRDefault="00BA29EF" w:rsidP="00977EBA">
      <w:pPr>
        <w:jc w:val="center"/>
        <w:rPr>
          <w:sz w:val="28"/>
          <w:szCs w:val="28"/>
        </w:rPr>
      </w:pPr>
    </w:p>
    <w:p w:rsidR="00BA29EF" w:rsidRDefault="00BA29EF" w:rsidP="00977EBA">
      <w:pPr>
        <w:jc w:val="center"/>
        <w:rPr>
          <w:sz w:val="28"/>
          <w:szCs w:val="28"/>
        </w:rPr>
      </w:pPr>
    </w:p>
    <w:p w:rsidR="00977EBA" w:rsidRPr="00332227" w:rsidRDefault="00977EBA" w:rsidP="00977EBA">
      <w:pPr>
        <w:jc w:val="center"/>
        <w:rPr>
          <w:sz w:val="28"/>
          <w:szCs w:val="28"/>
        </w:rPr>
      </w:pPr>
    </w:p>
    <w:p w:rsidR="00977EBA" w:rsidRDefault="00977EBA" w:rsidP="00977EBA">
      <w:pPr>
        <w:jc w:val="center"/>
        <w:rPr>
          <w:sz w:val="28"/>
        </w:rPr>
      </w:pPr>
    </w:p>
    <w:p w:rsidR="00977EBA" w:rsidRDefault="00977EBA" w:rsidP="00977EBA">
      <w:pPr>
        <w:jc w:val="center"/>
        <w:rPr>
          <w:sz w:val="28"/>
        </w:rPr>
      </w:pPr>
      <w:r>
        <w:rPr>
          <w:sz w:val="28"/>
        </w:rPr>
        <w:t>ИЗВЕЩЕНИЕ О ПРОВЕДЕНИИ ПУБЛИЧНЫХ</w:t>
      </w:r>
    </w:p>
    <w:p w:rsidR="00977EBA" w:rsidRDefault="00977EBA" w:rsidP="00977EBA">
      <w:pPr>
        <w:jc w:val="center"/>
        <w:rPr>
          <w:sz w:val="28"/>
        </w:rPr>
      </w:pPr>
      <w:r>
        <w:rPr>
          <w:sz w:val="28"/>
        </w:rPr>
        <w:t xml:space="preserve"> СЛУШАНИЙ ПО ТЕМЕ:</w:t>
      </w:r>
    </w:p>
    <w:p w:rsidR="006E05D2" w:rsidRDefault="006E05D2" w:rsidP="00977EBA">
      <w:pPr>
        <w:jc w:val="center"/>
        <w:rPr>
          <w:sz w:val="28"/>
        </w:rPr>
      </w:pPr>
    </w:p>
    <w:p w:rsidR="00977EBA" w:rsidRDefault="00977EBA" w:rsidP="00977EBA">
      <w:pPr>
        <w:jc w:val="center"/>
        <w:rPr>
          <w:b/>
          <w:bCs/>
          <w:sz w:val="28"/>
        </w:rPr>
      </w:pPr>
      <w:r w:rsidRPr="00C6060A">
        <w:rPr>
          <w:b/>
          <w:bCs/>
          <w:sz w:val="28"/>
        </w:rPr>
        <w:t>«</w:t>
      </w:r>
      <w:r w:rsidR="00400712">
        <w:rPr>
          <w:b/>
          <w:sz w:val="28"/>
        </w:rPr>
        <w:t xml:space="preserve">Рассмотрение </w:t>
      </w:r>
      <w:r w:rsidRPr="00C6060A">
        <w:rPr>
          <w:b/>
          <w:sz w:val="28"/>
        </w:rPr>
        <w:t xml:space="preserve">проекта </w:t>
      </w:r>
      <w:r w:rsidR="00434AC1" w:rsidRPr="00434AC1">
        <w:rPr>
          <w:b/>
          <w:sz w:val="28"/>
        </w:rPr>
        <w:t>годового отчета об исполнении бюджета сельского поселения Венцы-Заря</w:t>
      </w:r>
      <w:r w:rsidR="002E1481">
        <w:rPr>
          <w:b/>
          <w:sz w:val="28"/>
        </w:rPr>
        <w:t xml:space="preserve"> </w:t>
      </w:r>
      <w:r w:rsidR="00434AC1" w:rsidRPr="00434AC1">
        <w:rPr>
          <w:b/>
          <w:sz w:val="28"/>
        </w:rPr>
        <w:t>Гулькевичского района за 20</w:t>
      </w:r>
      <w:r w:rsidR="00407782">
        <w:rPr>
          <w:b/>
          <w:sz w:val="28"/>
        </w:rPr>
        <w:t>2</w:t>
      </w:r>
      <w:r w:rsidR="00792B4F">
        <w:rPr>
          <w:b/>
          <w:sz w:val="28"/>
        </w:rPr>
        <w:t>4</w:t>
      </w:r>
      <w:r w:rsidR="00434AC1" w:rsidRPr="00434AC1">
        <w:rPr>
          <w:b/>
          <w:sz w:val="28"/>
        </w:rPr>
        <w:t xml:space="preserve"> год</w:t>
      </w:r>
      <w:r w:rsidRPr="00C6060A">
        <w:rPr>
          <w:b/>
          <w:bCs/>
          <w:sz w:val="28"/>
        </w:rPr>
        <w:t>»</w:t>
      </w:r>
    </w:p>
    <w:p w:rsidR="006E05D2" w:rsidRPr="00C6060A" w:rsidRDefault="006E05D2" w:rsidP="00977EBA">
      <w:pPr>
        <w:jc w:val="center"/>
        <w:rPr>
          <w:b/>
          <w:bCs/>
          <w:sz w:val="28"/>
        </w:rPr>
      </w:pPr>
    </w:p>
    <w:p w:rsidR="00977EBA" w:rsidRDefault="00977EBA" w:rsidP="00977EBA">
      <w:pPr>
        <w:pStyle w:val="a3"/>
      </w:pPr>
      <w:r>
        <w:t>Организационный комитет по проведению публичных слушаний по теме</w:t>
      </w:r>
      <w:r w:rsidR="00BA29EF">
        <w:t>:</w:t>
      </w:r>
      <w:r>
        <w:t xml:space="preserve"> «</w:t>
      </w:r>
      <w:r w:rsidR="00434AC1" w:rsidRPr="00434AC1">
        <w:t>Рассмотрение проекта годового отчета об исполнении бюджета сельского поселения Венцы-Заря</w:t>
      </w:r>
      <w:r w:rsidR="002E1481">
        <w:t xml:space="preserve"> </w:t>
      </w:r>
      <w:r w:rsidR="00407782">
        <w:t>Гулькевичского района за 202</w:t>
      </w:r>
      <w:r w:rsidR="00792B4F">
        <w:t>4</w:t>
      </w:r>
      <w:r w:rsidR="00434AC1" w:rsidRPr="00434AC1">
        <w:t xml:space="preserve"> год</w:t>
      </w:r>
      <w:r>
        <w:t>» (далее – оргкомитет) извещает население о том, что проведение публичных слушаний по теме: «</w:t>
      </w:r>
      <w:r w:rsidR="00434AC1" w:rsidRPr="00434AC1">
        <w:t>Рассмотрение проекта годового отчета об исполнении бюджета сельского поселения Венцы-З</w:t>
      </w:r>
      <w:r w:rsidR="00407782">
        <w:t>аря Гулькевичского района за 202</w:t>
      </w:r>
      <w:r w:rsidR="00792B4F">
        <w:t>4</w:t>
      </w:r>
      <w:r w:rsidR="00434AC1" w:rsidRPr="00434AC1">
        <w:t xml:space="preserve"> год</w:t>
      </w:r>
      <w:r w:rsidR="00934F41">
        <w:t xml:space="preserve">», назначенных на </w:t>
      </w:r>
      <w:r w:rsidR="00810E17" w:rsidRPr="00C31C16">
        <w:t>0</w:t>
      </w:r>
      <w:r w:rsidR="00792B4F">
        <w:t>4</w:t>
      </w:r>
      <w:r w:rsidR="003064A3" w:rsidRPr="003064A3">
        <w:t xml:space="preserve"> </w:t>
      </w:r>
      <w:r w:rsidR="00434AC1" w:rsidRPr="003064A3">
        <w:t>апреля</w:t>
      </w:r>
      <w:r w:rsidRPr="003064A3">
        <w:t xml:space="preserve"> 20</w:t>
      </w:r>
      <w:r w:rsidR="00407782">
        <w:t>2</w:t>
      </w:r>
      <w:r w:rsidR="00792B4F">
        <w:t>5</w:t>
      </w:r>
      <w:r w:rsidR="00810E17">
        <w:t xml:space="preserve"> </w:t>
      </w:r>
      <w:r>
        <w:t>года, состоится в здании ДК поселка Венцы, по адресу: п. В</w:t>
      </w:r>
      <w:r w:rsidR="00461B1A">
        <w:t xml:space="preserve">енцы, ул. Советская, 10 в </w:t>
      </w:r>
      <w:r w:rsidR="008F0F83">
        <w:t>14</w:t>
      </w:r>
      <w:r w:rsidR="00461B1A">
        <w:t>-00</w:t>
      </w:r>
      <w:r>
        <w:t>.</w:t>
      </w:r>
    </w:p>
    <w:p w:rsidR="00977EBA" w:rsidRDefault="00977EBA" w:rsidP="00977EBA">
      <w:pPr>
        <w:pStyle w:val="a3"/>
      </w:pPr>
      <w:r>
        <w:t>Инициатором проведения публичных слушаний является глава сельского поселения Венцы-Заря</w:t>
      </w:r>
      <w:r w:rsidR="002E1481">
        <w:t xml:space="preserve"> </w:t>
      </w:r>
      <w:r>
        <w:t xml:space="preserve">Гулькевичского района. </w:t>
      </w:r>
    </w:p>
    <w:p w:rsidR="002E1481" w:rsidRDefault="002E1481" w:rsidP="00977EBA">
      <w:pPr>
        <w:pStyle w:val="a3"/>
      </w:pPr>
      <w:r>
        <w:t>В полном объеме содержание проекта Решения Совета сельского поселения Венцы-Заря Гулькевичского района «О</w:t>
      </w:r>
      <w:r w:rsidRPr="002E1481">
        <w:t>б исполнении бюджета сельского поселения Венцы-З</w:t>
      </w:r>
      <w:r w:rsidR="00407782">
        <w:t>аря Гулькевичского района за 202</w:t>
      </w:r>
      <w:r w:rsidR="00792B4F">
        <w:t>4</w:t>
      </w:r>
      <w:bookmarkStart w:id="0" w:name="_GoBack"/>
      <w:bookmarkEnd w:id="0"/>
      <w:r w:rsidRPr="002E1481">
        <w:t xml:space="preserve"> год»</w:t>
      </w:r>
      <w:r>
        <w:t xml:space="preserve"> размещено на официальном сайте сельского поселения:</w:t>
      </w:r>
      <w:r w:rsidRPr="002E1481">
        <w:t xml:space="preserve"> </w:t>
      </w:r>
      <w:hyperlink r:id="rId4" w:history="1">
        <w:r w:rsidR="008D75A0" w:rsidRPr="00E74C65">
          <w:rPr>
            <w:rStyle w:val="a6"/>
          </w:rPr>
          <w:t>http://vency-zarya.ru</w:t>
        </w:r>
      </w:hyperlink>
      <w:r w:rsidR="008D75A0">
        <w:t>.</w:t>
      </w:r>
    </w:p>
    <w:p w:rsidR="00977EBA" w:rsidRPr="00332227" w:rsidRDefault="00977EBA" w:rsidP="00977EBA">
      <w:pPr>
        <w:pStyle w:val="a3"/>
        <w:rPr>
          <w:bCs/>
        </w:rPr>
      </w:pPr>
      <w:r w:rsidRPr="00332227">
        <w:rPr>
          <w:bCs/>
        </w:rPr>
        <w:t>Контактная информация оргкомитета:</w:t>
      </w:r>
    </w:p>
    <w:p w:rsidR="00977EBA" w:rsidRDefault="00977EBA" w:rsidP="00977EBA">
      <w:pPr>
        <w:pStyle w:val="a3"/>
        <w:rPr>
          <w:bCs/>
        </w:rPr>
      </w:pPr>
      <w:r w:rsidRPr="00332227">
        <w:rPr>
          <w:bCs/>
        </w:rPr>
        <w:tab/>
        <w:t>Тел. 31-5-49, 31-8-69</w:t>
      </w:r>
      <w:r>
        <w:rPr>
          <w:bCs/>
        </w:rPr>
        <w:t>, 31-</w:t>
      </w:r>
      <w:r w:rsidR="003B692A">
        <w:rPr>
          <w:bCs/>
        </w:rPr>
        <w:t>6-7</w:t>
      </w:r>
      <w:r>
        <w:rPr>
          <w:bCs/>
        </w:rPr>
        <w:t>0</w:t>
      </w:r>
    </w:p>
    <w:p w:rsidR="00977EBA" w:rsidRDefault="00977EBA" w:rsidP="00977EBA">
      <w:pPr>
        <w:pStyle w:val="a3"/>
        <w:ind w:firstLine="0"/>
        <w:rPr>
          <w:bCs/>
        </w:rPr>
      </w:pPr>
    </w:p>
    <w:p w:rsidR="00977EBA" w:rsidRDefault="00977EBA" w:rsidP="00977EBA">
      <w:pPr>
        <w:rPr>
          <w:sz w:val="28"/>
        </w:rPr>
      </w:pPr>
    </w:p>
    <w:p w:rsidR="00D46048" w:rsidRDefault="00D46048"/>
    <w:sectPr w:rsidR="00D46048" w:rsidSect="00403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3A"/>
    <w:rsid w:val="001C5A16"/>
    <w:rsid w:val="0021023A"/>
    <w:rsid w:val="00230E0D"/>
    <w:rsid w:val="002A1A46"/>
    <w:rsid w:val="002B6F33"/>
    <w:rsid w:val="002E1481"/>
    <w:rsid w:val="003064A3"/>
    <w:rsid w:val="003A456D"/>
    <w:rsid w:val="003B692A"/>
    <w:rsid w:val="00400712"/>
    <w:rsid w:val="00403E23"/>
    <w:rsid w:val="00407782"/>
    <w:rsid w:val="00434AC1"/>
    <w:rsid w:val="0044772F"/>
    <w:rsid w:val="00461B1A"/>
    <w:rsid w:val="0058075E"/>
    <w:rsid w:val="00585FE9"/>
    <w:rsid w:val="005B1C96"/>
    <w:rsid w:val="006323FF"/>
    <w:rsid w:val="006B76E3"/>
    <w:rsid w:val="006E05D2"/>
    <w:rsid w:val="00747A3C"/>
    <w:rsid w:val="00792B4F"/>
    <w:rsid w:val="00810E17"/>
    <w:rsid w:val="008D75A0"/>
    <w:rsid w:val="008F0F83"/>
    <w:rsid w:val="00934F41"/>
    <w:rsid w:val="009554C9"/>
    <w:rsid w:val="00977EBA"/>
    <w:rsid w:val="00BA29EF"/>
    <w:rsid w:val="00BB482B"/>
    <w:rsid w:val="00C31C16"/>
    <w:rsid w:val="00CF52FB"/>
    <w:rsid w:val="00D27561"/>
    <w:rsid w:val="00D46048"/>
    <w:rsid w:val="00DB778A"/>
    <w:rsid w:val="00F5141D"/>
    <w:rsid w:val="00F738E7"/>
    <w:rsid w:val="00FF0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D3312D"/>
  <w15:docId w15:val="{F8560BE0-B4AF-4048-8995-929B872A7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E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77EBA"/>
    <w:pPr>
      <w:ind w:firstLine="708"/>
      <w:jc w:val="both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4007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071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D75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ency-zar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государственного унитарного предприятия</vt:lpstr>
    </vt:vector>
  </TitlesOfParts>
  <Company>Поселение Венцы-Заря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государственного унитарного предприятия</dc:title>
  <dc:creator>Завхоз</dc:creator>
  <cp:lastModifiedBy>Certified Windows</cp:lastModifiedBy>
  <cp:revision>8</cp:revision>
  <cp:lastPrinted>2012-12-03T06:49:00Z</cp:lastPrinted>
  <dcterms:created xsi:type="dcterms:W3CDTF">2021-03-24T11:32:00Z</dcterms:created>
  <dcterms:modified xsi:type="dcterms:W3CDTF">2025-02-28T09:36:00Z</dcterms:modified>
</cp:coreProperties>
</file>